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DC38" w14:textId="3D27D5DD" w:rsidR="00076EB9" w:rsidRPr="008A360F" w:rsidRDefault="003929A9" w:rsidP="0060766D">
      <w:pPr>
        <w:jc w:val="both"/>
        <w:rPr>
          <w:rFonts w:ascii="Century Schoolbook" w:hAnsi="Century Schoolbook"/>
          <w:b/>
          <w:bCs/>
          <w:sz w:val="24"/>
          <w:szCs w:val="24"/>
        </w:rPr>
      </w:pPr>
      <w:r w:rsidRPr="008A360F">
        <w:rPr>
          <w:rFonts w:ascii="Century Schoolbook" w:hAnsi="Century Schoolbook"/>
          <w:b/>
          <w:bCs/>
          <w:sz w:val="24"/>
          <w:szCs w:val="24"/>
        </w:rPr>
        <w:t xml:space="preserve">Zpracování odborné práce žákem SŠ </w:t>
      </w:r>
      <w:r w:rsidR="008A360F" w:rsidRPr="008A360F">
        <w:rPr>
          <w:rFonts w:ascii="Century Schoolbook" w:hAnsi="Century Schoolbook"/>
          <w:b/>
          <w:bCs/>
          <w:sz w:val="24"/>
          <w:szCs w:val="24"/>
        </w:rPr>
        <w:t>na téma finanční gramotnosti</w:t>
      </w:r>
    </w:p>
    <w:p w14:paraId="2204B31F" w14:textId="1E3801D5" w:rsidR="003929A9" w:rsidRPr="008A360F" w:rsidRDefault="008A360F" w:rsidP="00076EB9">
      <w:pPr>
        <w:jc w:val="both"/>
        <w:rPr>
          <w:rFonts w:ascii="Century Schoolbook" w:hAnsi="Century Schoolbook"/>
        </w:rPr>
      </w:pPr>
      <w:r w:rsidRPr="008A360F">
        <w:rPr>
          <w:rFonts w:ascii="Century Schoolbook" w:hAnsi="Century Schoolbook"/>
        </w:rPr>
        <w:t>Martin Kazda</w:t>
      </w:r>
    </w:p>
    <w:p w14:paraId="65AB1195" w14:textId="0E7DAC0E" w:rsidR="008A360F" w:rsidRPr="008A360F" w:rsidRDefault="008A360F" w:rsidP="00076EB9">
      <w:pPr>
        <w:jc w:val="both"/>
        <w:rPr>
          <w:rFonts w:ascii="Century Schoolbook" w:hAnsi="Century Schoolbook"/>
        </w:rPr>
      </w:pPr>
      <w:r w:rsidRPr="008A360F">
        <w:rPr>
          <w:rFonts w:ascii="Century Schoolbook" w:hAnsi="Century Schoolbook"/>
        </w:rPr>
        <w:t>Pedagogické fakulta Jihočeské univerzity v Českých Budějovicích</w:t>
      </w:r>
    </w:p>
    <w:p w14:paraId="6C19C6D8" w14:textId="77777777" w:rsidR="008A360F" w:rsidRDefault="0060766D" w:rsidP="00076EB9">
      <w:pPr>
        <w:jc w:val="both"/>
        <w:rPr>
          <w:rFonts w:ascii="Century Schoolbook" w:hAnsi="Century Schoolbook"/>
        </w:rPr>
      </w:pPr>
      <w:r w:rsidRPr="008A360F">
        <w:rPr>
          <w:rFonts w:ascii="Century Schoolbook" w:hAnsi="Century Schoolbook"/>
        </w:rPr>
        <w:t>Problematika finanční gramotnosti se v posledních letech stala</w:t>
      </w:r>
      <w:r w:rsidRPr="008A360F">
        <w:rPr>
          <w:rFonts w:ascii="Century Schoolbook" w:hAnsi="Century Schoolbook"/>
        </w:rPr>
        <w:t xml:space="preserve"> </w:t>
      </w:r>
      <w:r w:rsidRPr="008A360F">
        <w:rPr>
          <w:rFonts w:ascii="Century Schoolbook" w:hAnsi="Century Schoolbook"/>
        </w:rPr>
        <w:t>nedílnou součástí výuky na základních a středních školách. Pro získání patřičné</w:t>
      </w:r>
      <w:r w:rsidRPr="008A360F">
        <w:rPr>
          <w:rFonts w:ascii="Century Schoolbook" w:hAnsi="Century Schoolbook"/>
        </w:rPr>
        <w:t xml:space="preserve"> </w:t>
      </w:r>
      <w:r w:rsidRPr="008A360F">
        <w:rPr>
          <w:rFonts w:ascii="Century Schoolbook" w:hAnsi="Century Schoolbook"/>
        </w:rPr>
        <w:t>úrovně finanční gramotnosti je nezbytné osvojit si odpovídající znalosti a</w:t>
      </w:r>
      <w:r w:rsidRPr="008A360F">
        <w:rPr>
          <w:rFonts w:ascii="Century Schoolbook" w:hAnsi="Century Schoolbook"/>
        </w:rPr>
        <w:t xml:space="preserve"> </w:t>
      </w:r>
      <w:r w:rsidRPr="008A360F">
        <w:rPr>
          <w:rFonts w:ascii="Century Schoolbook" w:hAnsi="Century Schoolbook"/>
        </w:rPr>
        <w:t>dovednosti. Tyto znalosti a dovednosti je možné rozvíjet pomocí vhodně</w:t>
      </w:r>
      <w:r w:rsidRPr="008A360F">
        <w:rPr>
          <w:rFonts w:ascii="Century Schoolbook" w:hAnsi="Century Schoolbook"/>
        </w:rPr>
        <w:t xml:space="preserve"> </w:t>
      </w:r>
      <w:r w:rsidRPr="008A360F">
        <w:rPr>
          <w:rFonts w:ascii="Century Schoolbook" w:hAnsi="Century Schoolbook"/>
        </w:rPr>
        <w:t xml:space="preserve">zvolených výukových metod. Jednou z těchto metod je </w:t>
      </w:r>
      <w:r w:rsidRPr="008A360F">
        <w:rPr>
          <w:rFonts w:ascii="Century Schoolbook" w:hAnsi="Century Schoolbook"/>
        </w:rPr>
        <w:t xml:space="preserve">zpracování odborné práce žákem na dané </w:t>
      </w:r>
      <w:r w:rsidR="003929A9" w:rsidRPr="008A360F">
        <w:rPr>
          <w:rFonts w:ascii="Century Schoolbook" w:hAnsi="Century Schoolbook"/>
        </w:rPr>
        <w:t>téma s</w:t>
      </w:r>
      <w:r w:rsidRPr="008A360F">
        <w:rPr>
          <w:rFonts w:ascii="Century Schoolbook" w:hAnsi="Century Schoolbook"/>
        </w:rPr>
        <w:t> využitím dostupných aplikačních softwarů</w:t>
      </w:r>
      <w:r w:rsidRPr="008A360F">
        <w:rPr>
          <w:rFonts w:ascii="Century Schoolbook" w:hAnsi="Century Schoolbook"/>
        </w:rPr>
        <w:t>.</w:t>
      </w:r>
      <w:r w:rsidRPr="008A360F">
        <w:rPr>
          <w:rFonts w:ascii="Century Schoolbook" w:hAnsi="Century Schoolbook"/>
        </w:rPr>
        <w:t xml:space="preserve"> </w:t>
      </w:r>
    </w:p>
    <w:p w14:paraId="0792C5F3" w14:textId="0A4DF76D" w:rsidR="00975431" w:rsidRPr="008A360F" w:rsidRDefault="0060766D" w:rsidP="00076EB9">
      <w:pPr>
        <w:jc w:val="both"/>
        <w:rPr>
          <w:rFonts w:ascii="Century Schoolbook" w:hAnsi="Century Schoolbook"/>
        </w:rPr>
      </w:pPr>
      <w:r w:rsidRPr="008A360F">
        <w:rPr>
          <w:rFonts w:ascii="Century Schoolbook" w:hAnsi="Century Schoolbook"/>
        </w:rPr>
        <w:t>V rámci příspěvku budou představeny vybrané závěrečné práce žáků 4. ročníku gymnázia, ve kterých se věnovali vybranému tématu finanční gramotnosti. Ukázalo se</w:t>
      </w:r>
      <w:r w:rsidR="00076EB9" w:rsidRPr="008A360F">
        <w:rPr>
          <w:rFonts w:ascii="Century Schoolbook" w:hAnsi="Century Schoolbook"/>
        </w:rPr>
        <w:t xml:space="preserve"> při zpětné reflexi</w:t>
      </w:r>
      <w:r w:rsidRPr="008A360F">
        <w:rPr>
          <w:rFonts w:ascii="Century Schoolbook" w:hAnsi="Century Schoolbook"/>
        </w:rPr>
        <w:t xml:space="preserve">, že žáci </w:t>
      </w:r>
      <w:r w:rsidR="00076EB9" w:rsidRPr="008A360F">
        <w:rPr>
          <w:rFonts w:ascii="Century Schoolbook" w:hAnsi="Century Schoolbook"/>
        </w:rPr>
        <w:t xml:space="preserve">si </w:t>
      </w:r>
      <w:r w:rsidRPr="008A360F">
        <w:rPr>
          <w:rFonts w:ascii="Century Schoolbook" w:hAnsi="Century Schoolbook"/>
        </w:rPr>
        <w:t xml:space="preserve">při zpracování </w:t>
      </w:r>
      <w:r w:rsidR="00076EB9" w:rsidRPr="008A360F">
        <w:rPr>
          <w:rFonts w:ascii="Century Schoolbook" w:hAnsi="Century Schoolbook"/>
        </w:rPr>
        <w:t xml:space="preserve">a samotné prezentaci své </w:t>
      </w:r>
      <w:r w:rsidRPr="008A360F">
        <w:rPr>
          <w:rFonts w:ascii="Century Schoolbook" w:hAnsi="Century Schoolbook"/>
        </w:rPr>
        <w:t xml:space="preserve">práce </w:t>
      </w:r>
      <w:r w:rsidR="00076EB9" w:rsidRPr="008A360F">
        <w:rPr>
          <w:rFonts w:ascii="Century Schoolbook" w:hAnsi="Century Schoolbook"/>
        </w:rPr>
        <w:t xml:space="preserve">rozšiřovali klíčové kompetence. Naučili se </w:t>
      </w:r>
      <w:r w:rsidR="003929A9" w:rsidRPr="008A360F">
        <w:rPr>
          <w:rFonts w:ascii="Century Schoolbook" w:hAnsi="Century Schoolbook"/>
        </w:rPr>
        <w:t xml:space="preserve">například </w:t>
      </w:r>
      <w:r w:rsidR="00076EB9" w:rsidRPr="008A360F">
        <w:rPr>
          <w:rFonts w:ascii="Century Schoolbook" w:hAnsi="Century Schoolbook"/>
        </w:rPr>
        <w:t>organizovat svoji práci</w:t>
      </w:r>
      <w:r w:rsidR="003929A9" w:rsidRPr="008A360F">
        <w:rPr>
          <w:rFonts w:ascii="Century Schoolbook" w:hAnsi="Century Schoolbook"/>
        </w:rPr>
        <w:t xml:space="preserve">, </w:t>
      </w:r>
      <w:r w:rsidR="00076EB9" w:rsidRPr="008A360F">
        <w:rPr>
          <w:rFonts w:ascii="Century Schoolbook" w:hAnsi="Century Schoolbook"/>
        </w:rPr>
        <w:t>naléz</w:t>
      </w:r>
      <w:r w:rsidR="003929A9" w:rsidRPr="008A360F">
        <w:rPr>
          <w:rFonts w:ascii="Century Schoolbook" w:hAnsi="Century Schoolbook"/>
        </w:rPr>
        <w:t>at</w:t>
      </w:r>
      <w:r w:rsidR="00076EB9" w:rsidRPr="008A360F">
        <w:rPr>
          <w:rFonts w:ascii="Century Schoolbook" w:hAnsi="Century Schoolbook"/>
        </w:rPr>
        <w:t xml:space="preserve"> efektivní</w:t>
      </w:r>
      <w:r w:rsidR="003929A9" w:rsidRPr="008A360F">
        <w:rPr>
          <w:rFonts w:ascii="Century Schoolbook" w:hAnsi="Century Schoolbook"/>
        </w:rPr>
        <w:t xml:space="preserve"> </w:t>
      </w:r>
      <w:r w:rsidR="00076EB9" w:rsidRPr="008A360F">
        <w:rPr>
          <w:rFonts w:ascii="Century Schoolbook" w:hAnsi="Century Schoolbook"/>
        </w:rPr>
        <w:t>strategie</w:t>
      </w:r>
      <w:r w:rsidR="003929A9" w:rsidRPr="008A360F">
        <w:rPr>
          <w:rFonts w:ascii="Century Schoolbook" w:hAnsi="Century Schoolbook"/>
        </w:rPr>
        <w:t xml:space="preserve">, které </w:t>
      </w:r>
      <w:r w:rsidR="00076EB9" w:rsidRPr="008A360F">
        <w:rPr>
          <w:rFonts w:ascii="Century Schoolbook" w:hAnsi="Century Schoolbook"/>
        </w:rPr>
        <w:t>ved</w:t>
      </w:r>
      <w:r w:rsidR="003929A9" w:rsidRPr="008A360F">
        <w:rPr>
          <w:rFonts w:ascii="Century Schoolbook" w:hAnsi="Century Schoolbook"/>
        </w:rPr>
        <w:t>ly</w:t>
      </w:r>
      <w:r w:rsidR="00076EB9" w:rsidRPr="008A360F">
        <w:rPr>
          <w:rFonts w:ascii="Century Schoolbook" w:hAnsi="Century Schoolbook"/>
        </w:rPr>
        <w:t xml:space="preserve"> k řešení problému</w:t>
      </w:r>
      <w:r w:rsidR="003929A9" w:rsidRPr="008A360F">
        <w:rPr>
          <w:rFonts w:ascii="Century Schoolbook" w:hAnsi="Century Schoolbook"/>
        </w:rPr>
        <w:t xml:space="preserve">. Díky své </w:t>
      </w:r>
      <w:r w:rsidR="00076EB9" w:rsidRPr="008A360F">
        <w:rPr>
          <w:rFonts w:ascii="Century Schoolbook" w:hAnsi="Century Schoolbook"/>
        </w:rPr>
        <w:t>prác</w:t>
      </w:r>
      <w:r w:rsidR="003929A9" w:rsidRPr="008A360F">
        <w:rPr>
          <w:rFonts w:ascii="Century Schoolbook" w:hAnsi="Century Schoolbook"/>
        </w:rPr>
        <w:t>i</w:t>
      </w:r>
      <w:r w:rsidR="00076EB9" w:rsidRPr="008A360F">
        <w:rPr>
          <w:rFonts w:ascii="Century Schoolbook" w:hAnsi="Century Schoolbook"/>
        </w:rPr>
        <w:t xml:space="preserve"> s informačními a komunikačními</w:t>
      </w:r>
      <w:r w:rsidR="003929A9" w:rsidRPr="008A360F">
        <w:rPr>
          <w:rFonts w:ascii="Century Schoolbook" w:hAnsi="Century Schoolbook"/>
        </w:rPr>
        <w:t xml:space="preserve"> </w:t>
      </w:r>
      <w:r w:rsidR="00076EB9" w:rsidRPr="008A360F">
        <w:rPr>
          <w:rFonts w:ascii="Century Schoolbook" w:hAnsi="Century Schoolbook"/>
        </w:rPr>
        <w:t>technologiemi</w:t>
      </w:r>
      <w:r w:rsidR="003929A9" w:rsidRPr="008A360F">
        <w:rPr>
          <w:rFonts w:ascii="Century Schoolbook" w:hAnsi="Century Schoolbook"/>
        </w:rPr>
        <w:t xml:space="preserve"> si prohlubovali</w:t>
      </w:r>
      <w:r w:rsidR="00076EB9" w:rsidRPr="008A360F">
        <w:rPr>
          <w:rFonts w:ascii="Century Schoolbook" w:hAnsi="Century Schoolbook"/>
        </w:rPr>
        <w:t xml:space="preserve"> schopnost využívat je ke shromáždění potřebných</w:t>
      </w:r>
      <w:r w:rsidR="003929A9" w:rsidRPr="008A360F">
        <w:rPr>
          <w:rFonts w:ascii="Century Schoolbook" w:hAnsi="Century Schoolbook"/>
        </w:rPr>
        <w:t xml:space="preserve"> </w:t>
      </w:r>
      <w:r w:rsidR="00076EB9" w:rsidRPr="008A360F">
        <w:rPr>
          <w:rFonts w:ascii="Century Schoolbook" w:hAnsi="Century Schoolbook"/>
        </w:rPr>
        <w:t>informací, jejich analýze a kritickému vyhodnocení.</w:t>
      </w:r>
    </w:p>
    <w:sectPr w:rsidR="00975431" w:rsidRPr="008A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6D"/>
    <w:rsid w:val="00076EB9"/>
    <w:rsid w:val="003929A9"/>
    <w:rsid w:val="0060766D"/>
    <w:rsid w:val="008A360F"/>
    <w:rsid w:val="0097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D44"/>
  <w15:chartTrackingRefBased/>
  <w15:docId w15:val="{5B63E02B-9379-4E6A-9E26-A31201FD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968</Characters>
  <Application>Microsoft Office Word</Application>
  <DocSecurity>0</DocSecurity>
  <Lines>12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Kazda Martin Mgr. Ph.D.</dc:creator>
  <cp:keywords/>
  <dc:description/>
  <cp:lastModifiedBy>Kazda Martin Mgr. Ph.D.</cp:lastModifiedBy>
  <cp:revision>1</cp:revision>
  <dcterms:created xsi:type="dcterms:W3CDTF">2021-10-10T16:37:00Z</dcterms:created>
  <dcterms:modified xsi:type="dcterms:W3CDTF">2021-10-10T17:12:00Z</dcterms:modified>
</cp:coreProperties>
</file>